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30" w:rsidRDefault="0036045B">
      <w:pPr>
        <w:pStyle w:val="Title"/>
      </w:pPr>
      <w:r>
        <w:rPr>
          <w:w w:val="105"/>
        </w:rPr>
        <w:t>ESCAMBIA</w:t>
      </w:r>
      <w:r>
        <w:rPr>
          <w:spacing w:val="-6"/>
          <w:w w:val="105"/>
        </w:rPr>
        <w:t xml:space="preserve"> </w:t>
      </w:r>
      <w:r>
        <w:rPr>
          <w:w w:val="105"/>
        </w:rPr>
        <w:t>SOIL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WATER</w:t>
      </w:r>
      <w:r>
        <w:rPr>
          <w:spacing w:val="9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DISTRICT</w:t>
      </w:r>
    </w:p>
    <w:p w:rsidR="00031930" w:rsidRDefault="00031930">
      <w:pPr>
        <w:pStyle w:val="BodyText"/>
        <w:spacing w:before="76"/>
        <w:rPr>
          <w:b/>
          <w:sz w:val="25"/>
        </w:rPr>
      </w:pPr>
    </w:p>
    <w:p w:rsidR="00031930" w:rsidRDefault="0036045B">
      <w:pPr>
        <w:pStyle w:val="Heading1"/>
        <w:spacing w:before="1"/>
        <w:ind w:left="150" w:right="12"/>
        <w:jc w:val="center"/>
      </w:pPr>
      <w:r>
        <w:rPr>
          <w:spacing w:val="-2"/>
          <w:w w:val="105"/>
        </w:rPr>
        <w:t>DISTRICT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SUPERVISORS'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MINUTES</w:t>
      </w:r>
    </w:p>
    <w:p w:rsidR="00031930" w:rsidRDefault="0036045B">
      <w:pPr>
        <w:pStyle w:val="Heading2"/>
        <w:spacing w:before="28"/>
        <w:ind w:left="150"/>
        <w:jc w:val="center"/>
      </w:pPr>
      <w:r>
        <w:rPr>
          <w:w w:val="105"/>
        </w:rPr>
        <w:t>February</w:t>
      </w:r>
      <w:r>
        <w:rPr>
          <w:spacing w:val="-10"/>
          <w:w w:val="105"/>
        </w:rPr>
        <w:t xml:space="preserve"> </w:t>
      </w:r>
      <w:r>
        <w:rPr>
          <w:w w:val="105"/>
        </w:rPr>
        <w:t>19,</w:t>
      </w:r>
      <w:r>
        <w:rPr>
          <w:spacing w:val="-16"/>
          <w:w w:val="105"/>
        </w:rPr>
        <w:t xml:space="preserve"> </w:t>
      </w:r>
      <w:r>
        <w:rPr>
          <w:spacing w:val="-4"/>
          <w:w w:val="105"/>
        </w:rPr>
        <w:t>2025</w:t>
      </w:r>
    </w:p>
    <w:p w:rsidR="00031930" w:rsidRDefault="00031930">
      <w:pPr>
        <w:pStyle w:val="BodyText"/>
        <w:rPr>
          <w:b/>
        </w:rPr>
      </w:pPr>
    </w:p>
    <w:p w:rsidR="00031930" w:rsidRDefault="00031930">
      <w:pPr>
        <w:pStyle w:val="BodyText"/>
        <w:rPr>
          <w:b/>
        </w:rPr>
      </w:pPr>
    </w:p>
    <w:p w:rsidR="00031930" w:rsidRDefault="00031930">
      <w:pPr>
        <w:pStyle w:val="BodyText"/>
        <w:spacing w:before="151"/>
        <w:rPr>
          <w:b/>
        </w:rPr>
      </w:pPr>
    </w:p>
    <w:p w:rsidR="00031930" w:rsidRDefault="0036045B">
      <w:pPr>
        <w:spacing w:before="1" w:line="261" w:lineRule="auto"/>
        <w:ind w:left="833" w:right="5141" w:hanging="699"/>
      </w:pPr>
      <w:r>
        <w:rPr>
          <w:b/>
          <w:spacing w:val="-2"/>
          <w:w w:val="105"/>
        </w:rPr>
        <w:t>District</w:t>
      </w:r>
      <w:r>
        <w:rPr>
          <w:b/>
          <w:spacing w:val="-15"/>
          <w:w w:val="105"/>
        </w:rPr>
        <w:t xml:space="preserve"> </w:t>
      </w:r>
      <w:r>
        <w:rPr>
          <w:b/>
          <w:spacing w:val="-2"/>
          <w:w w:val="105"/>
        </w:rPr>
        <w:t>Supervisors</w:t>
      </w:r>
      <w:r>
        <w:rPr>
          <w:b/>
          <w:spacing w:val="-13"/>
          <w:w w:val="105"/>
        </w:rPr>
        <w:t xml:space="preserve"> </w:t>
      </w:r>
      <w:r>
        <w:rPr>
          <w:b/>
          <w:spacing w:val="-2"/>
          <w:w w:val="105"/>
        </w:rPr>
        <w:t>in</w:t>
      </w:r>
      <w:r>
        <w:rPr>
          <w:b/>
          <w:spacing w:val="-14"/>
          <w:w w:val="105"/>
        </w:rPr>
        <w:t xml:space="preserve"> </w:t>
      </w:r>
      <w:r>
        <w:rPr>
          <w:b/>
          <w:spacing w:val="-2"/>
          <w:w w:val="105"/>
        </w:rPr>
        <w:t xml:space="preserve">attendance </w:t>
      </w:r>
      <w:r>
        <w:rPr>
          <w:w w:val="105"/>
        </w:rPr>
        <w:t>Mr. Travis Tharp, Co-Chair Mrs.</w:t>
      </w:r>
      <w:r>
        <w:rPr>
          <w:spacing w:val="-9"/>
          <w:w w:val="105"/>
        </w:rPr>
        <w:t xml:space="preserve"> </w:t>
      </w:r>
      <w:r>
        <w:rPr>
          <w:w w:val="105"/>
        </w:rPr>
        <w:t>Karen</w:t>
      </w:r>
      <w:r>
        <w:rPr>
          <w:spacing w:val="-2"/>
          <w:w w:val="105"/>
        </w:rPr>
        <w:t xml:space="preserve"> </w:t>
      </w:r>
      <w:r>
        <w:rPr>
          <w:w w:val="105"/>
        </w:rPr>
        <w:t>Sindel, Secretary Mr. Chris Curb</w:t>
      </w:r>
    </w:p>
    <w:p w:rsidR="00031930" w:rsidRDefault="0036045B">
      <w:pPr>
        <w:pStyle w:val="BodyText"/>
        <w:spacing w:line="238" w:lineRule="exact"/>
        <w:ind w:left="833"/>
      </w:pPr>
      <w:r>
        <w:rPr>
          <w:w w:val="105"/>
        </w:rPr>
        <w:t>Mrs.</w:t>
      </w:r>
      <w:r>
        <w:rPr>
          <w:spacing w:val="-17"/>
          <w:w w:val="105"/>
        </w:rPr>
        <w:t xml:space="preserve"> </w:t>
      </w:r>
      <w:r>
        <w:rPr>
          <w:w w:val="105"/>
        </w:rPr>
        <w:t>Carollyn</w:t>
      </w:r>
      <w:r>
        <w:rPr>
          <w:spacing w:val="-16"/>
          <w:w w:val="105"/>
        </w:rPr>
        <w:t xml:space="preserve"> </w:t>
      </w:r>
      <w:r>
        <w:rPr>
          <w:w w:val="105"/>
        </w:rPr>
        <w:t>Taylor,</w:t>
      </w:r>
      <w:r>
        <w:rPr>
          <w:spacing w:val="-16"/>
          <w:w w:val="105"/>
        </w:rPr>
        <w:t xml:space="preserve"> </w:t>
      </w:r>
      <w:r>
        <w:rPr>
          <w:w w:val="105"/>
        </w:rPr>
        <w:t>Chair</w:t>
      </w:r>
      <w:r>
        <w:rPr>
          <w:spacing w:val="-16"/>
          <w:w w:val="105"/>
        </w:rPr>
        <w:t xml:space="preserve"> </w:t>
      </w:r>
      <w:r>
        <w:rPr>
          <w:w w:val="105"/>
        </w:rPr>
        <w:t>(arrived</w:t>
      </w:r>
      <w:r>
        <w:rPr>
          <w:spacing w:val="-15"/>
          <w:w w:val="105"/>
        </w:rPr>
        <w:t xml:space="preserve"> </w:t>
      </w:r>
      <w:r>
        <w:rPr>
          <w:w w:val="105"/>
        </w:rPr>
        <w:t>after</w:t>
      </w:r>
      <w:r>
        <w:rPr>
          <w:spacing w:val="-19"/>
          <w:w w:val="105"/>
        </w:rPr>
        <w:t xml:space="preserve"> </w:t>
      </w:r>
      <w:r>
        <w:rPr>
          <w:w w:val="105"/>
        </w:rPr>
        <w:t>meeting</w:t>
      </w:r>
      <w:r>
        <w:rPr>
          <w:spacing w:val="-8"/>
          <w:w w:val="105"/>
        </w:rPr>
        <w:t xml:space="preserve"> </w:t>
      </w:r>
      <w:r>
        <w:rPr>
          <w:w w:val="105"/>
        </w:rPr>
        <w:t>called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order)</w:t>
      </w:r>
    </w:p>
    <w:p w:rsidR="00031930" w:rsidRDefault="00031930">
      <w:pPr>
        <w:pStyle w:val="BodyText"/>
        <w:spacing w:before="56"/>
      </w:pPr>
    </w:p>
    <w:p w:rsidR="00031930" w:rsidRDefault="0036045B">
      <w:pPr>
        <w:pStyle w:val="Heading2"/>
        <w:ind w:left="139"/>
      </w:pPr>
      <w:r>
        <w:rPr>
          <w:spacing w:val="-2"/>
        </w:rPr>
        <w:t>Attendees</w:t>
      </w:r>
    </w:p>
    <w:p w:rsidR="00031930" w:rsidRDefault="0036045B">
      <w:pPr>
        <w:pStyle w:val="BodyText"/>
        <w:spacing w:before="31" w:line="259" w:lineRule="auto"/>
        <w:ind w:left="833" w:right="3172"/>
      </w:pPr>
      <w:r>
        <w:rPr>
          <w:w w:val="105"/>
        </w:rPr>
        <w:t>Mrs.</w:t>
      </w:r>
      <w:r>
        <w:rPr>
          <w:spacing w:val="-21"/>
          <w:w w:val="105"/>
        </w:rPr>
        <w:t xml:space="preserve"> </w:t>
      </w:r>
      <w:r>
        <w:rPr>
          <w:w w:val="105"/>
        </w:rPr>
        <w:t>Debbie</w:t>
      </w:r>
      <w:r>
        <w:rPr>
          <w:spacing w:val="-16"/>
          <w:w w:val="105"/>
        </w:rPr>
        <w:t xml:space="preserve"> </w:t>
      </w:r>
      <w:r>
        <w:rPr>
          <w:w w:val="105"/>
        </w:rPr>
        <w:t>Williams,</w:t>
      </w:r>
      <w:r>
        <w:rPr>
          <w:spacing w:val="-16"/>
          <w:w w:val="105"/>
        </w:rPr>
        <w:t xml:space="preserve"> </w:t>
      </w:r>
      <w:r>
        <w:rPr>
          <w:w w:val="105"/>
        </w:rPr>
        <w:t>Escambia</w:t>
      </w:r>
      <w:r>
        <w:rPr>
          <w:spacing w:val="-8"/>
          <w:w w:val="105"/>
        </w:rPr>
        <w:t xml:space="preserve"> </w:t>
      </w:r>
      <w:r>
        <w:rPr>
          <w:w w:val="105"/>
        </w:rPr>
        <w:t>County</w:t>
      </w:r>
      <w:r>
        <w:rPr>
          <w:spacing w:val="-11"/>
          <w:w w:val="105"/>
        </w:rPr>
        <w:t xml:space="preserve"> </w:t>
      </w:r>
      <w:r>
        <w:rPr>
          <w:w w:val="105"/>
        </w:rPr>
        <w:t>NRCD. Mr. Hayden Shellenbarger, USDA/NRCS.</w:t>
      </w:r>
    </w:p>
    <w:p w:rsidR="00031930" w:rsidRDefault="00031930">
      <w:pPr>
        <w:pStyle w:val="BodyText"/>
        <w:spacing w:before="37"/>
      </w:pPr>
    </w:p>
    <w:p w:rsidR="00031930" w:rsidRDefault="0036045B">
      <w:pPr>
        <w:pStyle w:val="Heading2"/>
      </w:pPr>
      <w:r>
        <w:rPr>
          <w:w w:val="105"/>
        </w:rPr>
        <w:t>Call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Order</w:t>
      </w:r>
    </w:p>
    <w:p w:rsidR="00031930" w:rsidRDefault="0036045B">
      <w:pPr>
        <w:pStyle w:val="BodyText"/>
        <w:spacing w:before="28" w:line="254" w:lineRule="auto"/>
        <w:ind w:left="829" w:right="2203" w:firstLine="3"/>
      </w:pPr>
      <w:r>
        <w:rPr>
          <w:w w:val="105"/>
        </w:rPr>
        <w:t>Mr. Tharp called the meeting to order at 9:08 a.m. Acknowledgement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Public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Mrs.</w:t>
      </w:r>
      <w:r>
        <w:rPr>
          <w:spacing w:val="-7"/>
          <w:w w:val="105"/>
        </w:rPr>
        <w:t xml:space="preserve"> </w:t>
      </w:r>
      <w:r>
        <w:rPr>
          <w:w w:val="105"/>
        </w:rPr>
        <w:t>Williams. Quorum was established as pres</w:t>
      </w:r>
      <w:r>
        <w:rPr>
          <w:w w:val="105"/>
        </w:rPr>
        <w:t>ent.</w:t>
      </w:r>
    </w:p>
    <w:p w:rsidR="00031930" w:rsidRDefault="00031930">
      <w:pPr>
        <w:pStyle w:val="BodyText"/>
        <w:spacing w:before="34"/>
      </w:pPr>
    </w:p>
    <w:p w:rsidR="00031930" w:rsidRDefault="0036045B">
      <w:pPr>
        <w:pStyle w:val="Heading2"/>
        <w:ind w:left="128"/>
      </w:pPr>
      <w:r>
        <w:rPr>
          <w:spacing w:val="-2"/>
          <w:w w:val="105"/>
        </w:rPr>
        <w:t>Welcome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Guests/Introductions</w:t>
      </w:r>
    </w:p>
    <w:p w:rsidR="00031930" w:rsidRDefault="0036045B">
      <w:pPr>
        <w:pStyle w:val="BodyText"/>
        <w:spacing w:before="36"/>
        <w:ind w:left="822"/>
      </w:pPr>
      <w:r>
        <w:rPr>
          <w:w w:val="105"/>
        </w:rPr>
        <w:t>Mr.</w:t>
      </w:r>
      <w:r>
        <w:rPr>
          <w:spacing w:val="-27"/>
          <w:w w:val="105"/>
        </w:rPr>
        <w:t xml:space="preserve"> </w:t>
      </w:r>
      <w:r>
        <w:rPr>
          <w:w w:val="105"/>
        </w:rPr>
        <w:t>Shellenbarger</w:t>
      </w:r>
      <w:r>
        <w:rPr>
          <w:spacing w:val="21"/>
          <w:w w:val="105"/>
        </w:rPr>
        <w:t xml:space="preserve"> </w:t>
      </w:r>
      <w:r>
        <w:rPr>
          <w:w w:val="105"/>
        </w:rPr>
        <w:t>was</w:t>
      </w:r>
      <w:r>
        <w:rPr>
          <w:spacing w:val="-12"/>
          <w:w w:val="105"/>
        </w:rPr>
        <w:t xml:space="preserve"> </w:t>
      </w:r>
      <w:r>
        <w:rPr>
          <w:w w:val="105"/>
        </w:rPr>
        <w:t>welcomed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USDA/NCRS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representative.</w:t>
      </w:r>
    </w:p>
    <w:p w:rsidR="00031930" w:rsidRDefault="00031930">
      <w:pPr>
        <w:pStyle w:val="BodyText"/>
        <w:spacing w:before="56"/>
      </w:pPr>
    </w:p>
    <w:p w:rsidR="00031930" w:rsidRDefault="0036045B">
      <w:pPr>
        <w:pStyle w:val="Heading2"/>
      </w:pPr>
      <w:r>
        <w:rPr>
          <w:w w:val="105"/>
        </w:rPr>
        <w:t>Agenda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Updates/Changes</w:t>
      </w:r>
    </w:p>
    <w:p w:rsidR="00031930" w:rsidRDefault="0036045B">
      <w:pPr>
        <w:pStyle w:val="BodyText"/>
        <w:spacing w:before="35" w:line="256" w:lineRule="auto"/>
        <w:ind w:left="827" w:right="608" w:hanging="5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Curb</w:t>
      </w:r>
      <w:r>
        <w:rPr>
          <w:spacing w:val="-8"/>
          <w:w w:val="105"/>
        </w:rPr>
        <w:t xml:space="preserve"> </w:t>
      </w:r>
      <w:r>
        <w:rPr>
          <w:w w:val="105"/>
        </w:rPr>
        <w:t>asked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discussion regarding 1000</w:t>
      </w:r>
      <w:r>
        <w:rPr>
          <w:spacing w:val="-5"/>
          <w:w w:val="105"/>
        </w:rPr>
        <w:t xml:space="preserve"> </w:t>
      </w:r>
      <w:r>
        <w:rPr>
          <w:w w:val="105"/>
        </w:rPr>
        <w:t>Friends of</w:t>
      </w:r>
      <w:r>
        <w:rPr>
          <w:spacing w:val="-10"/>
          <w:w w:val="105"/>
        </w:rPr>
        <w:t xml:space="preserve"> </w:t>
      </w:r>
      <w:r>
        <w:rPr>
          <w:w w:val="105"/>
        </w:rPr>
        <w:t>Florida</w:t>
      </w:r>
      <w:r>
        <w:rPr>
          <w:spacing w:val="-1"/>
          <w:w w:val="105"/>
        </w:rPr>
        <w:t xml:space="preserve"> </w:t>
      </w:r>
      <w:r>
        <w:rPr>
          <w:w w:val="105"/>
        </w:rPr>
        <w:t>be added under Open Board Discussion.</w:t>
      </w:r>
    </w:p>
    <w:p w:rsidR="00031930" w:rsidRDefault="0036045B">
      <w:pPr>
        <w:pStyle w:val="Heading2"/>
        <w:spacing w:before="23" w:line="580" w:lineRule="exact"/>
        <w:ind w:left="117" w:right="5571" w:hanging="1"/>
      </w:pPr>
      <w:r>
        <w:rPr>
          <w:w w:val="105"/>
        </w:rPr>
        <w:t>Pledge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Allegiance to</w:t>
      </w:r>
      <w:r>
        <w:rPr>
          <w:spacing w:val="-2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Flag Minutes of the last Meeting</w:t>
      </w:r>
    </w:p>
    <w:p w:rsidR="00031930" w:rsidRDefault="0036045B">
      <w:pPr>
        <w:pStyle w:val="BodyText"/>
        <w:spacing w:line="211" w:lineRule="auto"/>
        <w:ind w:left="819"/>
      </w:pPr>
      <w:r>
        <w:rPr>
          <w:w w:val="105"/>
        </w:rPr>
        <w:t>Minutes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January 15,</w:t>
      </w:r>
      <w:r>
        <w:rPr>
          <w:spacing w:val="-17"/>
          <w:w w:val="105"/>
        </w:rPr>
        <w:t xml:space="preserve"> </w:t>
      </w:r>
      <w:r>
        <w:rPr>
          <w:w w:val="105"/>
        </w:rPr>
        <w:t>2025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16"/>
          <w:w w:val="105"/>
        </w:rPr>
        <w:t xml:space="preserve"> </w:t>
      </w:r>
      <w:r>
        <w:rPr>
          <w:w w:val="105"/>
        </w:rPr>
        <w:t>approved as</w:t>
      </w:r>
      <w:r>
        <w:rPr>
          <w:spacing w:val="-17"/>
          <w:w w:val="105"/>
        </w:rPr>
        <w:t xml:space="preserve"> </w:t>
      </w:r>
      <w:r>
        <w:rPr>
          <w:w w:val="105"/>
        </w:rPr>
        <w:t>amended</w:t>
      </w:r>
      <w:r>
        <w:rPr>
          <w:spacing w:val="14"/>
          <w:w w:val="105"/>
        </w:rPr>
        <w:t xml:space="preserve"> </w:t>
      </w:r>
      <w:r>
        <w:rPr>
          <w:w w:val="105"/>
        </w:rPr>
        <w:t>without</w:t>
      </w:r>
      <w:r>
        <w:rPr>
          <w:spacing w:val="13"/>
          <w:w w:val="105"/>
        </w:rPr>
        <w:t xml:space="preserve"> </w:t>
      </w:r>
      <w:r>
        <w:rPr>
          <w:w w:val="105"/>
        </w:rPr>
        <w:t>objection. Minutes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February 5,</w:t>
      </w:r>
      <w:r>
        <w:rPr>
          <w:spacing w:val="-15"/>
          <w:w w:val="105"/>
        </w:rPr>
        <w:t xml:space="preserve"> </w:t>
      </w:r>
      <w:r>
        <w:rPr>
          <w:w w:val="105"/>
        </w:rPr>
        <w:t>2025</w:t>
      </w:r>
      <w:r>
        <w:rPr>
          <w:spacing w:val="-12"/>
          <w:w w:val="105"/>
        </w:rPr>
        <w:t xml:space="preserve"> </w:t>
      </w:r>
      <w:r>
        <w:rPr>
          <w:w w:val="105"/>
        </w:rPr>
        <w:t>workshop were</w:t>
      </w:r>
      <w:r>
        <w:rPr>
          <w:spacing w:val="-9"/>
          <w:w w:val="105"/>
        </w:rPr>
        <w:t xml:space="preserve"> </w:t>
      </w:r>
      <w:r>
        <w:rPr>
          <w:w w:val="105"/>
        </w:rPr>
        <w:t>approved without</w:t>
      </w:r>
      <w:r>
        <w:rPr>
          <w:spacing w:val="-9"/>
          <w:w w:val="105"/>
        </w:rPr>
        <w:t xml:space="preserve"> </w:t>
      </w:r>
      <w:r>
        <w:rPr>
          <w:w w:val="105"/>
        </w:rPr>
        <w:t>objection.</w:t>
      </w:r>
    </w:p>
    <w:p w:rsidR="00031930" w:rsidRDefault="00031930">
      <w:pPr>
        <w:pStyle w:val="BodyText"/>
        <w:spacing w:before="53"/>
      </w:pPr>
    </w:p>
    <w:p w:rsidR="00031930" w:rsidRDefault="0036045B">
      <w:pPr>
        <w:pStyle w:val="Heading2"/>
        <w:ind w:left="116"/>
      </w:pPr>
      <w:r>
        <w:rPr>
          <w:spacing w:val="-2"/>
          <w:w w:val="105"/>
        </w:rPr>
        <w:t>Public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Forum</w:t>
      </w:r>
    </w:p>
    <w:p w:rsidR="00031930" w:rsidRDefault="0036045B">
      <w:pPr>
        <w:pStyle w:val="BodyText"/>
        <w:spacing w:before="35"/>
        <w:ind w:left="817"/>
      </w:pP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there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17"/>
          <w:w w:val="105"/>
        </w:rPr>
        <w:t xml:space="preserve"> </w:t>
      </w:r>
      <w:r>
        <w:rPr>
          <w:w w:val="105"/>
        </w:rPr>
        <w:t>members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public</w:t>
      </w:r>
      <w:r>
        <w:rPr>
          <w:spacing w:val="17"/>
          <w:w w:val="105"/>
        </w:rPr>
        <w:t xml:space="preserve"> </w:t>
      </w:r>
      <w:r>
        <w:rPr>
          <w:w w:val="105"/>
        </w:rPr>
        <w:t>present,</w:t>
      </w:r>
      <w:r>
        <w:rPr>
          <w:spacing w:val="13"/>
          <w:w w:val="105"/>
        </w:rPr>
        <w:t xml:space="preserve"> </w:t>
      </w:r>
      <w:r>
        <w:rPr>
          <w:w w:val="105"/>
        </w:rPr>
        <w:t>there</w:t>
      </w:r>
      <w:r>
        <w:rPr>
          <w:spacing w:val="5"/>
          <w:w w:val="105"/>
        </w:rPr>
        <w:t xml:space="preserve"> </w:t>
      </w:r>
      <w:r>
        <w:rPr>
          <w:w w:val="105"/>
        </w:rPr>
        <w:t>was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forum.</w:t>
      </w:r>
    </w:p>
    <w:p w:rsidR="00031930" w:rsidRDefault="00031930">
      <w:pPr>
        <w:pStyle w:val="BodyText"/>
        <w:spacing w:before="35"/>
      </w:pPr>
    </w:p>
    <w:p w:rsidR="00031930" w:rsidRDefault="0036045B">
      <w:pPr>
        <w:pStyle w:val="Heading1"/>
      </w:pPr>
      <w:r>
        <w:rPr>
          <w:spacing w:val="-2"/>
        </w:rPr>
        <w:t>REPORTS</w:t>
      </w:r>
    </w:p>
    <w:p w:rsidR="00031930" w:rsidRDefault="0036045B">
      <w:pPr>
        <w:pStyle w:val="Heading2"/>
        <w:spacing w:before="28"/>
        <w:ind w:left="115"/>
      </w:pPr>
      <w:r>
        <w:rPr>
          <w:w w:val="105"/>
        </w:rPr>
        <w:t>Chair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Report</w:t>
      </w:r>
    </w:p>
    <w:p w:rsidR="00031930" w:rsidRDefault="0036045B">
      <w:pPr>
        <w:pStyle w:val="BodyText"/>
        <w:spacing w:before="10" w:line="252" w:lineRule="auto"/>
        <w:ind w:left="718" w:right="39" w:hanging="5"/>
      </w:pPr>
      <w:r>
        <w:rPr>
          <w:w w:val="105"/>
        </w:rPr>
        <w:t>Mrs.</w:t>
      </w:r>
      <w:r>
        <w:rPr>
          <w:spacing w:val="-7"/>
          <w:w w:val="105"/>
        </w:rPr>
        <w:t xml:space="preserve"> </w:t>
      </w:r>
      <w:r>
        <w:rPr>
          <w:w w:val="105"/>
        </w:rPr>
        <w:t>Taylor reminded everyone to complete the</w:t>
      </w:r>
      <w:r>
        <w:rPr>
          <w:spacing w:val="-11"/>
          <w:w w:val="105"/>
        </w:rPr>
        <w:t xml:space="preserve"> </w:t>
      </w:r>
      <w:r>
        <w:rPr>
          <w:w w:val="105"/>
        </w:rPr>
        <w:t>Shellfish Harvester Training course</w:t>
      </w:r>
      <w:r>
        <w:rPr>
          <w:spacing w:val="-7"/>
          <w:w w:val="105"/>
        </w:rPr>
        <w:t xml:space="preserve"> </w:t>
      </w:r>
      <w:r>
        <w:rPr>
          <w:w w:val="105"/>
        </w:rPr>
        <w:t>as soon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possible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is considered one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Goals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Objectives.</w:t>
      </w:r>
    </w:p>
    <w:p w:rsidR="00031930" w:rsidRDefault="00031930">
      <w:pPr>
        <w:pStyle w:val="BodyText"/>
        <w:spacing w:before="30"/>
      </w:pPr>
    </w:p>
    <w:p w:rsidR="00031930" w:rsidRDefault="0036045B">
      <w:pPr>
        <w:pStyle w:val="Heading2"/>
        <w:ind w:left="109"/>
      </w:pPr>
      <w:r>
        <w:t>Treasurer</w:t>
      </w:r>
      <w:r>
        <w:rPr>
          <w:spacing w:val="3"/>
        </w:rPr>
        <w:t xml:space="preserve"> </w:t>
      </w:r>
      <w:r>
        <w:rPr>
          <w:spacing w:val="-2"/>
        </w:rPr>
        <w:t>Report</w:t>
      </w:r>
    </w:p>
    <w:p w:rsidR="00031930" w:rsidRDefault="0036045B">
      <w:pPr>
        <w:pStyle w:val="BodyText"/>
        <w:spacing w:before="32"/>
        <w:ind w:left="710"/>
      </w:pP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report</w:t>
      </w:r>
      <w:r>
        <w:rPr>
          <w:spacing w:val="14"/>
          <w:w w:val="105"/>
        </w:rPr>
        <w:t xml:space="preserve"> </w:t>
      </w:r>
      <w:r>
        <w:rPr>
          <w:w w:val="105"/>
        </w:rPr>
        <w:t>other than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recent bank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statement.</w:t>
      </w:r>
    </w:p>
    <w:p w:rsidR="00031930" w:rsidRDefault="00031930">
      <w:pPr>
        <w:pStyle w:val="BodyText"/>
        <w:spacing w:before="34"/>
      </w:pPr>
    </w:p>
    <w:p w:rsidR="00031930" w:rsidRDefault="0036045B">
      <w:pPr>
        <w:pStyle w:val="Heading2"/>
        <w:ind w:left="102"/>
      </w:pPr>
      <w:r>
        <w:rPr>
          <w:w w:val="105"/>
        </w:rPr>
        <w:t>District</w:t>
      </w:r>
      <w:r>
        <w:rPr>
          <w:spacing w:val="13"/>
          <w:w w:val="105"/>
        </w:rPr>
        <w:t xml:space="preserve"> </w:t>
      </w:r>
      <w:r>
        <w:rPr>
          <w:w w:val="105"/>
        </w:rPr>
        <w:t>Conservationist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Report</w:t>
      </w:r>
    </w:p>
    <w:p w:rsidR="00031930" w:rsidRDefault="0036045B">
      <w:pPr>
        <w:pStyle w:val="BodyText"/>
        <w:spacing w:before="14" w:line="249" w:lineRule="auto"/>
        <w:ind w:left="712" w:hanging="2"/>
      </w:pPr>
      <w:r>
        <w:rPr>
          <w:w w:val="105"/>
        </w:rPr>
        <w:t>Mr.</w:t>
      </w:r>
      <w:r>
        <w:rPr>
          <w:spacing w:val="-20"/>
          <w:w w:val="105"/>
        </w:rPr>
        <w:t xml:space="preserve"> </w:t>
      </w:r>
      <w:r>
        <w:rPr>
          <w:w w:val="105"/>
        </w:rPr>
        <w:t>Shellenbarger</w:t>
      </w:r>
      <w:r>
        <w:rPr>
          <w:spacing w:val="-1"/>
          <w:w w:val="105"/>
        </w:rPr>
        <w:t xml:space="preserve"> </w:t>
      </w:r>
      <w:r>
        <w:rPr>
          <w:w w:val="105"/>
        </w:rPr>
        <w:t>reported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members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7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"released"</w:t>
      </w:r>
      <w:r>
        <w:rPr>
          <w:spacing w:val="-4"/>
          <w:w w:val="105"/>
        </w:rPr>
        <w:t xml:space="preserve"> </w:t>
      </w:r>
      <w:r>
        <w:rPr>
          <w:w w:val="105"/>
        </w:rPr>
        <w:t>from employment due to cutbacks.</w:t>
      </w:r>
    </w:p>
    <w:p w:rsidR="00031930" w:rsidRDefault="0036045B">
      <w:pPr>
        <w:pStyle w:val="BodyText"/>
        <w:ind w:left="707"/>
      </w:pP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Farm</w:t>
      </w:r>
      <w:r>
        <w:rPr>
          <w:spacing w:val="-10"/>
          <w:w w:val="105"/>
        </w:rPr>
        <w:t xml:space="preserve"> </w:t>
      </w:r>
      <w:r>
        <w:rPr>
          <w:w w:val="105"/>
        </w:rPr>
        <w:t>Tour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been scheduled</w:t>
      </w:r>
      <w:r>
        <w:rPr>
          <w:spacing w:val="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October</w:t>
      </w:r>
      <w:r>
        <w:rPr>
          <w:spacing w:val="15"/>
          <w:w w:val="105"/>
        </w:rPr>
        <w:t xml:space="preserve"> </w:t>
      </w:r>
      <w:r>
        <w:rPr>
          <w:w w:val="105"/>
        </w:rPr>
        <w:t>2025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exact</w:t>
      </w:r>
      <w:r>
        <w:rPr>
          <w:spacing w:val="15"/>
          <w:w w:val="105"/>
        </w:rPr>
        <w:t xml:space="preserve"> </w:t>
      </w:r>
      <w:r>
        <w:rPr>
          <w:w w:val="105"/>
        </w:rPr>
        <w:t>date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TBD.</w:t>
      </w:r>
    </w:p>
    <w:p w:rsidR="00031930" w:rsidRDefault="00031930">
      <w:pPr>
        <w:sectPr w:rsidR="00031930">
          <w:type w:val="continuous"/>
          <w:pgSz w:w="12190" w:h="15780"/>
          <w:pgMar w:top="1020" w:right="1540" w:bottom="280" w:left="1500" w:header="720" w:footer="720" w:gutter="0"/>
          <w:cols w:space="720"/>
        </w:sectPr>
      </w:pPr>
    </w:p>
    <w:p w:rsidR="00031930" w:rsidRDefault="0036045B">
      <w:pPr>
        <w:pStyle w:val="BodyText"/>
        <w:spacing w:before="79" w:line="259" w:lineRule="auto"/>
        <w:ind w:left="751" w:firstLine="1"/>
      </w:pPr>
      <w:r>
        <w:rPr>
          <w:w w:val="105"/>
        </w:rPr>
        <w:lastRenderedPageBreak/>
        <w:t>EQIP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CSP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2"/>
          <w:w w:val="105"/>
        </w:rPr>
        <w:t xml:space="preserve"> </w:t>
      </w:r>
      <w:r>
        <w:rPr>
          <w:w w:val="105"/>
        </w:rPr>
        <w:t>continue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processed but</w:t>
      </w:r>
      <w:r>
        <w:rPr>
          <w:spacing w:val="-11"/>
          <w:w w:val="105"/>
        </w:rPr>
        <w:t xml:space="preserve"> </w:t>
      </w:r>
      <w:r>
        <w:rPr>
          <w:w w:val="105"/>
        </w:rPr>
        <w:t>deadlines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16"/>
          <w:w w:val="105"/>
        </w:rPr>
        <w:t xml:space="preserve"> </w:t>
      </w:r>
      <w:r>
        <w:rPr>
          <w:w w:val="105"/>
        </w:rPr>
        <w:t>being extended due to funding concerns.</w:t>
      </w:r>
    </w:p>
    <w:p w:rsidR="00031930" w:rsidRDefault="00031930">
      <w:pPr>
        <w:pStyle w:val="BodyText"/>
        <w:spacing w:before="26"/>
      </w:pPr>
    </w:p>
    <w:p w:rsidR="00031930" w:rsidRDefault="0036045B">
      <w:pPr>
        <w:pStyle w:val="Heading1"/>
        <w:ind w:left="155"/>
      </w:pPr>
      <w:r>
        <w:rPr>
          <w:w w:val="105"/>
        </w:rPr>
        <w:t>OLD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BUSINESS</w:t>
      </w:r>
    </w:p>
    <w:p w:rsidR="00031930" w:rsidRDefault="0036045B">
      <w:pPr>
        <w:spacing w:before="39" w:line="252" w:lineRule="auto"/>
        <w:ind w:left="748" w:hanging="3"/>
      </w:pPr>
      <w:r>
        <w:rPr>
          <w:b/>
          <w:w w:val="105"/>
        </w:rPr>
        <w:t>Landowner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Cost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Share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Program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Clinic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been</w:t>
      </w:r>
      <w:r>
        <w:rPr>
          <w:spacing w:val="-16"/>
          <w:w w:val="105"/>
        </w:rPr>
        <w:t xml:space="preserve"> </w:t>
      </w:r>
      <w:r>
        <w:rPr>
          <w:w w:val="105"/>
        </w:rPr>
        <w:t>tabled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time.</w:t>
      </w:r>
      <w:r>
        <w:rPr>
          <w:spacing w:val="53"/>
          <w:w w:val="105"/>
        </w:rPr>
        <w:t xml:space="preserve"> </w:t>
      </w: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Tharp offered to</w:t>
      </w:r>
      <w:r>
        <w:rPr>
          <w:spacing w:val="-3"/>
          <w:w w:val="105"/>
        </w:rPr>
        <w:t xml:space="preserve"> </w:t>
      </w:r>
      <w:r>
        <w:rPr>
          <w:w w:val="105"/>
        </w:rPr>
        <w:t>contact Mr.</w:t>
      </w:r>
      <w:r>
        <w:rPr>
          <w:spacing w:val="-1"/>
          <w:w w:val="105"/>
        </w:rPr>
        <w:t xml:space="preserve"> </w:t>
      </w:r>
      <w:r>
        <w:rPr>
          <w:w w:val="105"/>
        </w:rPr>
        <w:t>McElhaney to</w:t>
      </w:r>
      <w:r>
        <w:rPr>
          <w:spacing w:val="40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if a</w:t>
      </w:r>
      <w:r>
        <w:rPr>
          <w:spacing w:val="-17"/>
          <w:w w:val="105"/>
        </w:rPr>
        <w:t xml:space="preserve"> </w:t>
      </w:r>
      <w:r>
        <w:rPr>
          <w:w w:val="105"/>
        </w:rPr>
        <w:t>tentative date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been discussed.</w:t>
      </w:r>
    </w:p>
    <w:p w:rsidR="00031930" w:rsidRDefault="00031930">
      <w:pPr>
        <w:pStyle w:val="BodyText"/>
        <w:spacing w:before="30"/>
      </w:pPr>
    </w:p>
    <w:p w:rsidR="00031930" w:rsidRDefault="0036045B">
      <w:pPr>
        <w:pStyle w:val="Heading2"/>
        <w:ind w:left="747"/>
      </w:pPr>
      <w:r>
        <w:rPr>
          <w:spacing w:val="-2"/>
          <w:w w:val="105"/>
        </w:rPr>
        <w:t>ESWCD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Goals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Objectives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Overview/Updates</w:t>
      </w:r>
    </w:p>
    <w:p w:rsidR="00031930" w:rsidRDefault="0036045B">
      <w:pPr>
        <w:pStyle w:val="BodyText"/>
        <w:tabs>
          <w:tab w:val="left" w:pos="4911"/>
        </w:tabs>
        <w:spacing w:before="17" w:line="252" w:lineRule="auto"/>
        <w:ind w:left="741" w:right="292" w:firstLine="2"/>
      </w:pPr>
      <w:r>
        <w:rPr>
          <w:w w:val="105"/>
        </w:rPr>
        <w:t>Mrs.</w:t>
      </w:r>
      <w:r>
        <w:rPr>
          <w:spacing w:val="-24"/>
          <w:w w:val="105"/>
        </w:rPr>
        <w:t xml:space="preserve"> </w:t>
      </w:r>
      <w:r>
        <w:rPr>
          <w:w w:val="105"/>
        </w:rPr>
        <w:t>Taylor again</w:t>
      </w:r>
      <w:r>
        <w:rPr>
          <w:spacing w:val="-12"/>
          <w:w w:val="105"/>
        </w:rPr>
        <w:t xml:space="preserve"> </w:t>
      </w:r>
      <w:r>
        <w:rPr>
          <w:w w:val="105"/>
        </w:rPr>
        <w:t>reminded everyone to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Shellfish</w:t>
      </w:r>
      <w:r>
        <w:rPr>
          <w:spacing w:val="-2"/>
          <w:w w:val="105"/>
        </w:rPr>
        <w:t xml:space="preserve"> </w:t>
      </w:r>
      <w:r>
        <w:rPr>
          <w:w w:val="105"/>
        </w:rPr>
        <w:t>Harvester courses ASAP. The</w:t>
      </w:r>
      <w:r>
        <w:rPr>
          <w:spacing w:val="-6"/>
          <w:w w:val="105"/>
        </w:rPr>
        <w:t xml:space="preserve"> </w:t>
      </w:r>
      <w:r>
        <w:rPr>
          <w:w w:val="105"/>
        </w:rPr>
        <w:t>board also discussed the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40"/>
          <w:w w:val="105"/>
        </w:rPr>
        <w:t xml:space="preserve"> </w:t>
      </w:r>
      <w:r>
        <w:rPr>
          <w:w w:val="105"/>
        </w:rPr>
        <w:t>of seeking grant(s)</w:t>
      </w:r>
      <w:r>
        <w:rPr>
          <w:spacing w:val="-2"/>
          <w:w w:val="105"/>
        </w:rPr>
        <w:t xml:space="preserve"> </w:t>
      </w:r>
      <w:r>
        <w:rPr>
          <w:w w:val="105"/>
        </w:rPr>
        <w:t>regarding expanding the</w:t>
      </w:r>
      <w:r>
        <w:rPr>
          <w:spacing w:val="-1"/>
          <w:w w:val="105"/>
        </w:rPr>
        <w:t xml:space="preserve"> </w:t>
      </w:r>
      <w:r>
        <w:rPr>
          <w:w w:val="105"/>
        </w:rPr>
        <w:t>oyster/aquaculture</w:t>
      </w:r>
      <w:r>
        <w:rPr>
          <w:spacing w:val="-20"/>
          <w:w w:val="105"/>
        </w:rPr>
        <w:t xml:space="preserve"> </w:t>
      </w:r>
      <w:r>
        <w:rPr>
          <w:w w:val="105"/>
        </w:rPr>
        <w:t>program in Escambia County.</w:t>
      </w:r>
      <w:r>
        <w:rPr>
          <w:spacing w:val="80"/>
          <w:w w:val="105"/>
        </w:rPr>
        <w:t xml:space="preserve"> </w:t>
      </w:r>
      <w:r>
        <w:rPr>
          <w:w w:val="105"/>
        </w:rPr>
        <w:t>Mrs.</w:t>
      </w:r>
      <w:r>
        <w:rPr>
          <w:spacing w:val="-4"/>
          <w:w w:val="105"/>
        </w:rPr>
        <w:t xml:space="preserve"> </w:t>
      </w:r>
      <w:r>
        <w:rPr>
          <w:w w:val="105"/>
        </w:rPr>
        <w:t>Taylor offered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follow</w:t>
      </w:r>
      <w:r>
        <w:rPr>
          <w:spacing w:val="-8"/>
          <w:w w:val="105"/>
        </w:rPr>
        <w:t xml:space="preserve"> </w:t>
      </w:r>
      <w:r>
        <w:rPr>
          <w:w w:val="105"/>
        </w:rPr>
        <w:t>up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Kolby</w:t>
      </w:r>
      <w:r>
        <w:rPr>
          <w:spacing w:val="-8"/>
          <w:w w:val="105"/>
        </w:rPr>
        <w:t xml:space="preserve"> </w:t>
      </w:r>
      <w:r>
        <w:rPr>
          <w:w w:val="105"/>
        </w:rPr>
        <w:t>Sprague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current employee tasked with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grant </w:t>
      </w:r>
      <w:r>
        <w:rPr>
          <w:spacing w:val="-2"/>
          <w:w w:val="105"/>
        </w:rPr>
        <w:t>writing.</w:t>
      </w:r>
      <w:r>
        <w:tab/>
      </w:r>
      <w:r>
        <w:rPr>
          <w:spacing w:val="-10"/>
          <w:w w:val="105"/>
        </w:rPr>
        <w:t>-</w:t>
      </w:r>
    </w:p>
    <w:p w:rsidR="00031930" w:rsidRDefault="00031930">
      <w:pPr>
        <w:pStyle w:val="BodyText"/>
        <w:spacing w:before="37"/>
      </w:pPr>
    </w:p>
    <w:p w:rsidR="00031930" w:rsidRDefault="0036045B">
      <w:pPr>
        <w:pStyle w:val="Heading2"/>
        <w:ind w:left="740"/>
      </w:pPr>
      <w:r>
        <w:t>Farm</w:t>
      </w:r>
      <w:r>
        <w:rPr>
          <w:spacing w:val="9"/>
        </w:rPr>
        <w:t xml:space="preserve"> </w:t>
      </w:r>
      <w:r>
        <w:rPr>
          <w:spacing w:val="-4"/>
        </w:rPr>
        <w:t>Tour</w:t>
      </w:r>
    </w:p>
    <w:p w:rsidR="00031930" w:rsidRDefault="0036045B">
      <w:pPr>
        <w:pStyle w:val="BodyText"/>
        <w:spacing w:before="17" w:line="252" w:lineRule="auto"/>
        <w:ind w:left="742" w:hanging="1"/>
      </w:pPr>
      <w:r>
        <w:rPr>
          <w:w w:val="105"/>
        </w:rPr>
        <w:t>As</w:t>
      </w:r>
      <w:r>
        <w:rPr>
          <w:spacing w:val="-28"/>
          <w:w w:val="105"/>
        </w:rPr>
        <w:t xml:space="preserve"> </w:t>
      </w:r>
      <w:r>
        <w:rPr>
          <w:w w:val="105"/>
        </w:rPr>
        <w:t>mentioned</w:t>
      </w:r>
      <w:r>
        <w:rPr>
          <w:spacing w:val="-7"/>
          <w:w w:val="105"/>
        </w:rPr>
        <w:t xml:space="preserve"> </w:t>
      </w:r>
      <w:r>
        <w:rPr>
          <w:w w:val="105"/>
        </w:rPr>
        <w:t>earlier,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Farm</w:t>
      </w:r>
      <w:r>
        <w:rPr>
          <w:spacing w:val="-17"/>
          <w:w w:val="105"/>
        </w:rPr>
        <w:t xml:space="preserve"> </w:t>
      </w:r>
      <w:r>
        <w:rPr>
          <w:w w:val="105"/>
        </w:rPr>
        <w:t>Tour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24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scheduled for</w:t>
      </w:r>
      <w:r>
        <w:rPr>
          <w:spacing w:val="-13"/>
          <w:w w:val="105"/>
        </w:rPr>
        <w:t xml:space="preserve"> </w:t>
      </w:r>
      <w:r>
        <w:rPr>
          <w:w w:val="105"/>
        </w:rPr>
        <w:t>October 2025.</w:t>
      </w:r>
      <w:r>
        <w:rPr>
          <w:spacing w:val="-5"/>
          <w:w w:val="105"/>
        </w:rPr>
        <w:t xml:space="preserve"> </w:t>
      </w:r>
      <w:r>
        <w:rPr>
          <w:w w:val="105"/>
        </w:rPr>
        <w:t>Details still to be announced.</w:t>
      </w:r>
    </w:p>
    <w:p w:rsidR="00031930" w:rsidRDefault="00031930">
      <w:pPr>
        <w:pStyle w:val="BodyText"/>
        <w:spacing w:before="41"/>
      </w:pPr>
    </w:p>
    <w:p w:rsidR="00031930" w:rsidRDefault="0036045B">
      <w:pPr>
        <w:pStyle w:val="Heading2"/>
        <w:ind w:left="732"/>
      </w:pPr>
      <w:r>
        <w:rPr>
          <w:w w:val="105"/>
        </w:rPr>
        <w:t>Bluejacket</w:t>
      </w:r>
      <w:r>
        <w:rPr>
          <w:spacing w:val="73"/>
          <w:w w:val="105"/>
        </w:rPr>
        <w:t xml:space="preserve"> </w:t>
      </w:r>
      <w:r>
        <w:rPr>
          <w:spacing w:val="-2"/>
          <w:w w:val="105"/>
        </w:rPr>
        <w:t>Jamboree</w:t>
      </w:r>
    </w:p>
    <w:p w:rsidR="00031930" w:rsidRDefault="0036045B">
      <w:pPr>
        <w:pStyle w:val="BodyText"/>
        <w:spacing w:before="21" w:line="259" w:lineRule="auto"/>
        <w:ind w:left="738" w:right="292"/>
      </w:pPr>
      <w:r>
        <w:rPr>
          <w:w w:val="105"/>
        </w:rPr>
        <w:t>Scheduled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March 29,</w:t>
      </w:r>
      <w:r>
        <w:rPr>
          <w:spacing w:val="-11"/>
          <w:w w:val="105"/>
        </w:rPr>
        <w:t xml:space="preserve"> </w:t>
      </w:r>
      <w:r>
        <w:rPr>
          <w:w w:val="105"/>
        </w:rPr>
        <w:t>2025.</w:t>
      </w:r>
      <w:r>
        <w:rPr>
          <w:spacing w:val="80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ESWCD</w:t>
      </w:r>
      <w:r>
        <w:rPr>
          <w:spacing w:val="-6"/>
          <w:w w:val="105"/>
        </w:rPr>
        <w:t xml:space="preserve"> </w:t>
      </w:r>
      <w:r>
        <w:rPr>
          <w:w w:val="105"/>
        </w:rPr>
        <w:t>participates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"vendor"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needs to be</w:t>
      </w:r>
      <w:r>
        <w:rPr>
          <w:spacing w:val="-1"/>
          <w:w w:val="105"/>
        </w:rPr>
        <w:t xml:space="preserve"> </w:t>
      </w:r>
      <w:r>
        <w:rPr>
          <w:w w:val="105"/>
        </w:rPr>
        <w:t>a lead discussion topic for our next scheduled workshop.</w:t>
      </w:r>
    </w:p>
    <w:p w:rsidR="00031930" w:rsidRDefault="00031930">
      <w:pPr>
        <w:pStyle w:val="BodyText"/>
        <w:spacing w:before="37"/>
      </w:pPr>
    </w:p>
    <w:p w:rsidR="00031930" w:rsidRDefault="0036045B">
      <w:pPr>
        <w:pStyle w:val="Heading1"/>
        <w:ind w:left="141"/>
      </w:pP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BUSINESS</w:t>
      </w:r>
    </w:p>
    <w:p w:rsidR="00031930" w:rsidRDefault="0036045B">
      <w:pPr>
        <w:pStyle w:val="BodyText"/>
        <w:spacing w:before="28" w:line="252" w:lineRule="auto"/>
        <w:ind w:left="727" w:right="292" w:firstLine="1"/>
      </w:pPr>
      <w:r>
        <w:rPr>
          <w:b/>
          <w:w w:val="105"/>
        </w:rPr>
        <w:t>Required Annual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Financial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Report.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due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June</w:t>
      </w:r>
      <w:r>
        <w:rPr>
          <w:spacing w:val="-12"/>
          <w:w w:val="105"/>
        </w:rPr>
        <w:t xml:space="preserve"> </w:t>
      </w:r>
      <w:r>
        <w:rPr>
          <w:w w:val="105"/>
        </w:rPr>
        <w:t>2025.</w:t>
      </w:r>
      <w:r>
        <w:rPr>
          <w:spacing w:val="36"/>
          <w:w w:val="105"/>
        </w:rPr>
        <w:t xml:space="preserve"> </w:t>
      </w:r>
      <w:r>
        <w:rPr>
          <w:w w:val="105"/>
        </w:rPr>
        <w:t>Mrs. Williams will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Mr.</w:t>
      </w:r>
      <w:r>
        <w:rPr>
          <w:spacing w:val="-5"/>
          <w:w w:val="105"/>
        </w:rPr>
        <w:t xml:space="preserve"> </w:t>
      </w:r>
      <w:r>
        <w:rPr>
          <w:w w:val="105"/>
        </w:rPr>
        <w:t>Odom review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meeting and</w:t>
      </w:r>
      <w:r>
        <w:rPr>
          <w:spacing w:val="-7"/>
          <w:w w:val="105"/>
        </w:rPr>
        <w:t xml:space="preserve"> </w:t>
      </w:r>
      <w:r>
        <w:rPr>
          <w:w w:val="105"/>
        </w:rPr>
        <w:t>then</w:t>
      </w:r>
      <w:r>
        <w:rPr>
          <w:spacing w:val="-3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the report online for the ESWCD.</w:t>
      </w:r>
    </w:p>
    <w:p w:rsidR="00031930" w:rsidRDefault="00031930">
      <w:pPr>
        <w:pStyle w:val="BodyText"/>
        <w:spacing w:before="42"/>
      </w:pPr>
    </w:p>
    <w:p w:rsidR="00031930" w:rsidRDefault="0036045B">
      <w:pPr>
        <w:pStyle w:val="Heading1"/>
        <w:ind w:left="130"/>
      </w:pPr>
      <w:r>
        <w:rPr>
          <w:w w:val="105"/>
        </w:rPr>
        <w:t>OPEN</w:t>
      </w:r>
      <w:r>
        <w:rPr>
          <w:spacing w:val="-20"/>
          <w:w w:val="105"/>
        </w:rPr>
        <w:t xml:space="preserve"> </w:t>
      </w:r>
      <w:r>
        <w:rPr>
          <w:w w:val="105"/>
        </w:rPr>
        <w:t>BOARD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DISCUSSIONS</w:t>
      </w:r>
    </w:p>
    <w:p w:rsidR="00031930" w:rsidRDefault="0036045B">
      <w:pPr>
        <w:pStyle w:val="BodyText"/>
        <w:spacing w:before="21" w:line="259" w:lineRule="auto"/>
        <w:ind w:left="728" w:right="37"/>
      </w:pPr>
      <w:r>
        <w:rPr>
          <w:w w:val="105"/>
        </w:rPr>
        <w:t>Mrs.</w:t>
      </w:r>
      <w:r>
        <w:rPr>
          <w:spacing w:val="-17"/>
          <w:w w:val="105"/>
        </w:rPr>
        <w:t xml:space="preserve"> </w:t>
      </w:r>
      <w:r>
        <w:rPr>
          <w:w w:val="105"/>
        </w:rPr>
        <w:t>Taylor will</w:t>
      </w:r>
      <w:r>
        <w:rPr>
          <w:spacing w:val="-20"/>
          <w:w w:val="105"/>
        </w:rPr>
        <w:t xml:space="preserve"> </w:t>
      </w:r>
      <w:r>
        <w:rPr>
          <w:w w:val="105"/>
        </w:rPr>
        <w:t>follow</w:t>
      </w:r>
      <w:r>
        <w:rPr>
          <w:spacing w:val="-5"/>
          <w:w w:val="105"/>
        </w:rPr>
        <w:t xml:space="preserve"> </w:t>
      </w:r>
      <w:r>
        <w:rPr>
          <w:w w:val="105"/>
        </w:rPr>
        <w:t>up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AFCD</w:t>
      </w:r>
      <w:r>
        <w:rPr>
          <w:spacing w:val="-11"/>
          <w:w w:val="105"/>
        </w:rPr>
        <w:t xml:space="preserve"> </w:t>
      </w:r>
      <w:r>
        <w:rPr>
          <w:w w:val="105"/>
        </w:rPr>
        <w:t>(Association of</w:t>
      </w:r>
      <w:r>
        <w:rPr>
          <w:spacing w:val="-10"/>
          <w:w w:val="105"/>
        </w:rPr>
        <w:t xml:space="preserve"> </w:t>
      </w:r>
      <w:r>
        <w:rPr>
          <w:w w:val="105"/>
        </w:rPr>
        <w:t>Florida</w:t>
      </w:r>
      <w:r>
        <w:rPr>
          <w:spacing w:val="-11"/>
          <w:w w:val="105"/>
        </w:rPr>
        <w:t xml:space="preserve"> </w:t>
      </w:r>
      <w:r>
        <w:rPr>
          <w:w w:val="105"/>
        </w:rPr>
        <w:t>Conservation Districts) as we are a member with voting r</w:t>
      </w:r>
      <w:r>
        <w:rPr>
          <w:w w:val="105"/>
        </w:rPr>
        <w:t>ights.</w:t>
      </w:r>
    </w:p>
    <w:p w:rsidR="00031930" w:rsidRDefault="00031930">
      <w:pPr>
        <w:pStyle w:val="BodyText"/>
        <w:spacing w:before="11"/>
      </w:pPr>
    </w:p>
    <w:p w:rsidR="00031930" w:rsidRDefault="0036045B">
      <w:pPr>
        <w:pStyle w:val="BodyText"/>
        <w:spacing w:line="256" w:lineRule="auto"/>
        <w:ind w:left="726" w:right="509" w:hanging="2"/>
      </w:pPr>
      <w:r>
        <w:t>Mrs. Taylor</w:t>
      </w:r>
      <w:r>
        <w:rPr>
          <w:spacing w:val="40"/>
        </w:rPr>
        <w:t xml:space="preserve"> </w:t>
      </w:r>
      <w:r>
        <w:t>continues</w:t>
      </w:r>
      <w:r>
        <w:rPr>
          <w:spacing w:val="36"/>
        </w:rPr>
        <w:t xml:space="preserve"> </w:t>
      </w:r>
      <w:r>
        <w:t>to create an online</w:t>
      </w:r>
      <w:r>
        <w:rPr>
          <w:spacing w:val="26"/>
        </w:rPr>
        <w:t xml:space="preserve"> </w:t>
      </w:r>
      <w:r>
        <w:t>document</w:t>
      </w:r>
      <w:r>
        <w:rPr>
          <w:spacing w:val="40"/>
        </w:rPr>
        <w:t xml:space="preserve"> </w:t>
      </w:r>
      <w:r>
        <w:t>allowing</w:t>
      </w:r>
      <w:r>
        <w:rPr>
          <w:spacing w:val="38"/>
        </w:rPr>
        <w:t xml:space="preserve"> </w:t>
      </w:r>
      <w:r>
        <w:t xml:space="preserve">us to list agencies </w:t>
      </w:r>
      <w:r>
        <w:rPr>
          <w:w w:val="110"/>
        </w:rPr>
        <w:t>we could partner with</w:t>
      </w:r>
      <w:r>
        <w:rPr>
          <w:spacing w:val="-6"/>
          <w:w w:val="110"/>
        </w:rPr>
        <w:t xml:space="preserve"> </w:t>
      </w:r>
      <w:r>
        <w:rPr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w w:val="110"/>
        </w:rPr>
        <w:t>various projects including grant opportunities.</w:t>
      </w:r>
    </w:p>
    <w:p w:rsidR="00031930" w:rsidRDefault="00031930">
      <w:pPr>
        <w:pStyle w:val="BodyText"/>
        <w:spacing w:before="5"/>
      </w:pPr>
    </w:p>
    <w:p w:rsidR="00031930" w:rsidRDefault="0036045B">
      <w:pPr>
        <w:pStyle w:val="BodyText"/>
        <w:spacing w:line="261" w:lineRule="auto"/>
        <w:ind w:left="724" w:firstLine="1"/>
      </w:pPr>
      <w:r>
        <w:rPr>
          <w:w w:val="110"/>
        </w:rPr>
        <w:t>Mr.</w:t>
      </w:r>
      <w:r>
        <w:rPr>
          <w:spacing w:val="-22"/>
          <w:w w:val="110"/>
        </w:rPr>
        <w:t xml:space="preserve"> </w:t>
      </w:r>
      <w:r>
        <w:rPr>
          <w:w w:val="110"/>
        </w:rPr>
        <w:t>Curb</w:t>
      </w:r>
      <w:r>
        <w:rPr>
          <w:spacing w:val="-17"/>
          <w:w w:val="110"/>
        </w:rPr>
        <w:t xml:space="preserve"> </w:t>
      </w:r>
      <w:r>
        <w:rPr>
          <w:w w:val="110"/>
        </w:rPr>
        <w:t>noted</w:t>
      </w:r>
      <w:r>
        <w:rPr>
          <w:spacing w:val="-16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1000</w:t>
      </w:r>
      <w:r>
        <w:rPr>
          <w:spacing w:val="-18"/>
          <w:w w:val="110"/>
        </w:rPr>
        <w:t xml:space="preserve"> </w:t>
      </w:r>
      <w:r>
        <w:rPr>
          <w:w w:val="110"/>
        </w:rPr>
        <w:t>Friends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Florida</w:t>
      </w:r>
      <w:r>
        <w:rPr>
          <w:spacing w:val="-12"/>
          <w:w w:val="110"/>
        </w:rPr>
        <w:t xml:space="preserve"> </w:t>
      </w:r>
      <w:r>
        <w:rPr>
          <w:w w:val="110"/>
        </w:rPr>
        <w:t>have</w:t>
      </w:r>
      <w:r>
        <w:rPr>
          <w:spacing w:val="-11"/>
          <w:w w:val="110"/>
        </w:rPr>
        <w:t xml:space="preserve"> </w:t>
      </w:r>
      <w:r>
        <w:rPr>
          <w:w w:val="110"/>
        </w:rPr>
        <w:t>an</w:t>
      </w:r>
      <w:r>
        <w:rPr>
          <w:spacing w:val="-23"/>
          <w:w w:val="110"/>
        </w:rPr>
        <w:t xml:space="preserve"> </w:t>
      </w:r>
      <w:r>
        <w:rPr>
          <w:w w:val="110"/>
        </w:rPr>
        <w:t>online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presentation </w:t>
      </w:r>
      <w:r>
        <w:t>discussing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continued</w:t>
      </w:r>
      <w:r>
        <w:rPr>
          <w:spacing w:val="33"/>
        </w:rPr>
        <w:t xml:space="preserve"> </w:t>
      </w:r>
      <w:r>
        <w:t>loss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agricultural</w:t>
      </w:r>
      <w:r>
        <w:rPr>
          <w:spacing w:val="40"/>
        </w:rPr>
        <w:t xml:space="preserve"> </w:t>
      </w:r>
      <w:r>
        <w:t>lands to</w:t>
      </w:r>
      <w:r>
        <w:rPr>
          <w:spacing w:val="40"/>
        </w:rPr>
        <w:t xml:space="preserve"> </w:t>
      </w:r>
      <w:r>
        <w:t>development</w:t>
      </w:r>
      <w:r>
        <w:rPr>
          <w:spacing w:val="80"/>
        </w:rPr>
        <w:t xml:space="preserve"> </w:t>
      </w:r>
      <w:r>
        <w:t xml:space="preserve">with possible </w:t>
      </w:r>
      <w:r>
        <w:rPr>
          <w:spacing w:val="-2"/>
          <w:w w:val="110"/>
        </w:rPr>
        <w:t>solutions/options.</w:t>
      </w:r>
    </w:p>
    <w:p w:rsidR="00031930" w:rsidRDefault="00031930">
      <w:pPr>
        <w:pStyle w:val="BodyText"/>
        <w:spacing w:before="26"/>
      </w:pPr>
    </w:p>
    <w:p w:rsidR="00031930" w:rsidRDefault="0036045B">
      <w:pPr>
        <w:pStyle w:val="Heading2"/>
        <w:ind w:left="125"/>
      </w:pPr>
      <w:r>
        <w:rPr>
          <w:spacing w:val="-2"/>
        </w:rPr>
        <w:t>Adjournment</w:t>
      </w:r>
    </w:p>
    <w:p w:rsidR="00031930" w:rsidRDefault="0036045B">
      <w:pPr>
        <w:pStyle w:val="BodyText"/>
        <w:spacing w:before="18" w:line="252" w:lineRule="auto"/>
        <w:ind w:left="716" w:right="37" w:firstLine="4"/>
      </w:pP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further</w:t>
      </w:r>
      <w:r>
        <w:rPr>
          <w:spacing w:val="-2"/>
          <w:w w:val="105"/>
        </w:rPr>
        <w:t xml:space="preserve"> </w:t>
      </w:r>
      <w:r>
        <w:rPr>
          <w:w w:val="105"/>
        </w:rPr>
        <w:t>business coming</w:t>
      </w:r>
      <w:r>
        <w:rPr>
          <w:spacing w:val="-3"/>
          <w:w w:val="105"/>
        </w:rPr>
        <w:t xml:space="preserve"> </w:t>
      </w:r>
      <w:r>
        <w:rPr>
          <w:w w:val="105"/>
        </w:rPr>
        <w:t>before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District</w:t>
      </w:r>
      <w:r>
        <w:rPr>
          <w:spacing w:val="-1"/>
          <w:w w:val="105"/>
        </w:rPr>
        <w:t xml:space="preserve"> </w:t>
      </w:r>
      <w:r>
        <w:rPr>
          <w:w w:val="105"/>
        </w:rPr>
        <w:t>Supervisors,</w:t>
      </w:r>
      <w:r>
        <w:rPr>
          <w:spacing w:val="15"/>
          <w:w w:val="105"/>
        </w:rPr>
        <w:t xml:space="preserve"> </w:t>
      </w:r>
      <w:r>
        <w:rPr>
          <w:w w:val="105"/>
        </w:rPr>
        <w:t>Mrs.</w:t>
      </w:r>
      <w:r>
        <w:rPr>
          <w:spacing w:val="-5"/>
          <w:w w:val="105"/>
        </w:rPr>
        <w:t xml:space="preserve"> </w:t>
      </w:r>
      <w:r>
        <w:rPr>
          <w:w w:val="105"/>
        </w:rPr>
        <w:t>Sindel</w:t>
      </w:r>
      <w:r>
        <w:rPr>
          <w:spacing w:val="-7"/>
          <w:w w:val="105"/>
        </w:rPr>
        <w:t xml:space="preserve"> </w:t>
      </w:r>
      <w:r>
        <w:rPr>
          <w:w w:val="105"/>
        </w:rPr>
        <w:t>made</w:t>
      </w:r>
      <w:r>
        <w:rPr>
          <w:spacing w:val="-12"/>
          <w:w w:val="105"/>
        </w:rPr>
        <w:t xml:space="preserve"> </w:t>
      </w:r>
      <w:r>
        <w:rPr>
          <w:w w:val="105"/>
        </w:rPr>
        <w:t>a motion to adjourn.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  <w:r>
        <w:rPr>
          <w:spacing w:val="-6"/>
          <w:w w:val="105"/>
        </w:rPr>
        <w:t xml:space="preserve"> </w:t>
      </w:r>
      <w:r>
        <w:rPr>
          <w:w w:val="105"/>
        </w:rPr>
        <w:t>Curb seconded the</w:t>
      </w:r>
      <w:r>
        <w:rPr>
          <w:spacing w:val="-9"/>
          <w:w w:val="105"/>
        </w:rPr>
        <w:t xml:space="preserve"> </w:t>
      </w:r>
      <w:r>
        <w:rPr>
          <w:w w:val="105"/>
        </w:rPr>
        <w:t>motion.</w:t>
      </w:r>
      <w:r>
        <w:rPr>
          <w:spacing w:val="80"/>
          <w:w w:val="105"/>
        </w:rPr>
        <w:t xml:space="preserve"> </w:t>
      </w:r>
      <w:r>
        <w:rPr>
          <w:w w:val="105"/>
        </w:rPr>
        <w:t>With all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favor, the</w:t>
      </w:r>
      <w:r>
        <w:rPr>
          <w:spacing w:val="-9"/>
          <w:w w:val="105"/>
        </w:rPr>
        <w:t xml:space="preserve"> </w:t>
      </w:r>
      <w:r>
        <w:rPr>
          <w:w w:val="105"/>
        </w:rPr>
        <w:t>meeting adjourned at 9:58 a.m.</w:t>
      </w:r>
    </w:p>
    <w:p w:rsidR="00031930" w:rsidRDefault="00031930">
      <w:pPr>
        <w:pStyle w:val="BodyText"/>
      </w:pPr>
    </w:p>
    <w:p w:rsidR="00031930" w:rsidRDefault="00031930">
      <w:pPr>
        <w:pStyle w:val="BodyText"/>
      </w:pPr>
    </w:p>
    <w:p w:rsidR="00031930" w:rsidRDefault="00031930">
      <w:pPr>
        <w:pStyle w:val="BodyText"/>
      </w:pPr>
    </w:p>
    <w:p w:rsidR="00031930" w:rsidRDefault="00031930">
      <w:pPr>
        <w:pStyle w:val="BodyText"/>
      </w:pPr>
    </w:p>
    <w:p w:rsidR="00031930" w:rsidRDefault="0036045B">
      <w:pPr>
        <w:pStyle w:val="BodyText"/>
      </w:pPr>
      <w:r>
        <w:t>**</w:t>
      </w:r>
      <w:bookmarkStart w:id="0" w:name="_GoBack"/>
      <w:bookmarkEnd w:id="0"/>
      <w:r>
        <w:t>Signed Minutes on File</w:t>
      </w:r>
    </w:p>
    <w:p w:rsidR="00031930" w:rsidRDefault="00031930">
      <w:pPr>
        <w:pStyle w:val="BodyText"/>
        <w:spacing w:before="52"/>
      </w:pPr>
    </w:p>
    <w:p w:rsidR="00031930" w:rsidRDefault="0036045B">
      <w:pPr>
        <w:pStyle w:val="BodyText"/>
        <w:spacing w:line="195" w:lineRule="exact"/>
        <w:ind w:left="105"/>
      </w:pP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>Karen</w:t>
      </w:r>
      <w:r>
        <w:rPr>
          <w:spacing w:val="-12"/>
          <w:w w:val="105"/>
        </w:rPr>
        <w:t xml:space="preserve"> </w:t>
      </w:r>
      <w:r>
        <w:rPr>
          <w:w w:val="105"/>
        </w:rPr>
        <w:t>Sindel,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Secretary</w:t>
      </w:r>
    </w:p>
    <w:p w:rsidR="00031930" w:rsidRDefault="00031930">
      <w:pPr>
        <w:spacing w:line="391" w:lineRule="exact"/>
        <w:ind w:left="639"/>
        <w:rPr>
          <w:rFonts w:ascii="Times New Roman"/>
          <w:i/>
          <w:sz w:val="39"/>
        </w:rPr>
      </w:pPr>
    </w:p>
    <w:sectPr w:rsidR="00031930">
      <w:pgSz w:w="12190" w:h="15830"/>
      <w:pgMar w:top="1020" w:right="13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1930"/>
    <w:rsid w:val="00031930"/>
    <w:rsid w:val="003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4D6D"/>
  <w15:docId w15:val="{215BB150-DEAA-4B0C-9F4B-AF2410FB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2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4"/>
      <w:ind w:left="150" w:right="13"/>
      <w:jc w:val="center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>Escambia County BoCC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2025-04-17T14:52:00Z</dcterms:created>
  <dcterms:modified xsi:type="dcterms:W3CDTF">2025-04-17T14:53:00Z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D:20250417074826-06'00'</vt:lpwstr>
  </property>
  <property fmtid="{D5CDD505-2E9C-101B-9397-08002B2CF9AE}" pid="6" name="Producer">
    <vt:lpwstr>PFU PDF Library 2.0.0</vt:lpwstr>
  </property>
</Properties>
</file>